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3E0DC" w:themeColor="accent2" w:themeTint="33"/>
  <w:body>
    <w:p w:rsidR="00241886" w:rsidRPr="00241886" w:rsidRDefault="00241886" w:rsidP="00241886">
      <w:pPr>
        <w:jc w:val="center"/>
        <w:rPr>
          <w:rFonts w:ascii="Algerian" w:hAnsi="Algerian"/>
          <w:sz w:val="52"/>
          <w:szCs w:val="52"/>
        </w:rPr>
      </w:pPr>
      <w:r w:rsidRPr="00241886">
        <w:rPr>
          <w:rFonts w:ascii="Algerian" w:hAnsi="Algerian"/>
          <w:sz w:val="52"/>
          <w:szCs w:val="52"/>
        </w:rPr>
        <w:t>Bee – Bot</w:t>
      </w:r>
    </w:p>
    <w:p w:rsidR="00241886" w:rsidRPr="00241886" w:rsidRDefault="00241886" w:rsidP="00241886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Цена: </w:t>
      </w:r>
      <w:r w:rsidRPr="00241886">
        <w:rPr>
          <w:rFonts w:ascii="Roboto" w:hAnsi="Roboto"/>
          <w:b/>
          <w:color w:val="4A6300" w:themeColor="accent1" w:themeShade="80"/>
          <w:sz w:val="29"/>
          <w:szCs w:val="29"/>
          <w:u w:val="single"/>
          <w:shd w:val="clear" w:color="auto" w:fill="FFFFFF"/>
        </w:rPr>
        <w:t>145.20</w:t>
      </w:r>
      <w:r w:rsidRPr="00241886">
        <w:rPr>
          <w:rStyle w:val="woocommerce-price-currencysymbol"/>
          <w:rFonts w:ascii="Roboto" w:hAnsi="Roboto"/>
          <w:b/>
          <w:color w:val="4A6300" w:themeColor="accent1" w:themeShade="80"/>
          <w:sz w:val="29"/>
          <w:szCs w:val="29"/>
          <w:u w:val="single"/>
          <w:shd w:val="clear" w:color="auto" w:fill="FFFFFF"/>
        </w:rPr>
        <w:t>лв.</w:t>
      </w:r>
    </w:p>
    <w:p w:rsidR="00241886" w:rsidRPr="00241886" w:rsidRDefault="00241886" w:rsidP="00241886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Roboto" w:eastAsia="Times New Roman" w:hAnsi="Roboto" w:cs="Times New Roman"/>
          <w:b/>
          <w:bCs/>
          <w:color w:val="222222"/>
          <w:sz w:val="27"/>
          <w:szCs w:val="27"/>
        </w:rPr>
      </w:pPr>
      <w:r>
        <w:rPr>
          <w:rFonts w:ascii="Roboto" w:eastAsia="Times New Roman" w:hAnsi="Roboto" w:cs="Times New Roman"/>
          <w:noProof/>
          <w:color w:val="555555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0A839AB" wp14:editId="40B91C14">
            <wp:simplePos x="0" y="0"/>
            <wp:positionH relativeFrom="column">
              <wp:posOffset>3819525</wp:posOffset>
            </wp:positionH>
            <wp:positionV relativeFrom="paragraph">
              <wp:posOffset>200025</wp:posOffset>
            </wp:positionV>
            <wp:extent cx="2133600" cy="2133600"/>
            <wp:effectExtent l="247650" t="247650" r="247650" b="247650"/>
            <wp:wrapThrough wrapText="bothSides">
              <wp:wrapPolygon edited="0">
                <wp:start x="-1157" y="-2507"/>
                <wp:lineTo x="-2507" y="-2121"/>
                <wp:lineTo x="-2314" y="22564"/>
                <wp:lineTo x="-1350" y="23529"/>
                <wp:lineTo x="-1157" y="23914"/>
                <wp:lineTo x="22564" y="23914"/>
                <wp:lineTo x="22757" y="23529"/>
                <wp:lineTo x="23721" y="22564"/>
                <wp:lineTo x="23914" y="964"/>
                <wp:lineTo x="22564" y="-1929"/>
                <wp:lineTo x="22564" y="-2507"/>
                <wp:lineTo x="-1157" y="-2507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ln cmpd="sng">
                      <a:solidFill>
                        <a:schemeClr val="tx1">
                          <a:alpha val="46000"/>
                        </a:schemeClr>
                      </a:solidFill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241886">
        <w:rPr>
          <w:rFonts w:ascii="Roboto" w:eastAsia="Times New Roman" w:hAnsi="Roboto" w:cs="Times New Roman"/>
          <w:b/>
          <w:bCs/>
          <w:color w:val="222222"/>
          <w:sz w:val="27"/>
          <w:szCs w:val="27"/>
        </w:rPr>
        <w:t>Описание</w:t>
      </w:r>
      <w:proofErr w:type="spellEnd"/>
      <w:r w:rsidRPr="00241886">
        <w:rPr>
          <w:rFonts w:ascii="Roboto" w:eastAsia="Times New Roman" w:hAnsi="Roboto" w:cs="Times New Roman"/>
          <w:b/>
          <w:bCs/>
          <w:color w:val="222222"/>
          <w:sz w:val="27"/>
          <w:szCs w:val="27"/>
        </w:rPr>
        <w:t>:</w:t>
      </w:r>
    </w:p>
    <w:p w:rsidR="00241886" w:rsidRPr="00241886" w:rsidRDefault="00241886" w:rsidP="00241886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Roboto" w:eastAsia="Times New Roman" w:hAnsi="Roboto" w:cs="Times New Roman"/>
          <w:color w:val="555555"/>
          <w:sz w:val="24"/>
          <w:szCs w:val="24"/>
        </w:rPr>
      </w:pP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Олекотена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конструкция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и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подсилен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дизайн</w:t>
      </w:r>
      <w:proofErr w:type="spellEnd"/>
    </w:p>
    <w:p w:rsidR="00241886" w:rsidRPr="00241886" w:rsidRDefault="00241886" w:rsidP="00241886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Roboto" w:eastAsia="Times New Roman" w:hAnsi="Roboto" w:cs="Times New Roman"/>
          <w:color w:val="555555"/>
          <w:sz w:val="24"/>
          <w:szCs w:val="24"/>
        </w:rPr>
      </w:pP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Ясни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и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ярки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бутони</w:t>
      </w:r>
      <w:proofErr w:type="spellEnd"/>
    </w:p>
    <w:p w:rsidR="00241886" w:rsidRPr="00241886" w:rsidRDefault="00241886" w:rsidP="00241886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Roboto" w:eastAsia="Times New Roman" w:hAnsi="Roboto" w:cs="Times New Roman"/>
          <w:color w:val="555555"/>
          <w:sz w:val="24"/>
          <w:szCs w:val="24"/>
        </w:rPr>
      </w:pP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Памет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до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40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стъпки</w:t>
      </w:r>
      <w:proofErr w:type="spellEnd"/>
    </w:p>
    <w:p w:rsidR="00241886" w:rsidRPr="00241886" w:rsidRDefault="00241886" w:rsidP="00241886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Roboto" w:eastAsia="Times New Roman" w:hAnsi="Roboto" w:cs="Times New Roman"/>
          <w:color w:val="555555"/>
          <w:sz w:val="24"/>
          <w:szCs w:val="24"/>
        </w:rPr>
      </w:pP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Без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объркващи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градуса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програма</w:t>
      </w:r>
      <w:proofErr w:type="spellEnd"/>
    </w:p>
    <w:p w:rsidR="00241886" w:rsidRPr="00241886" w:rsidRDefault="00241886" w:rsidP="00241886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Roboto" w:eastAsia="Times New Roman" w:hAnsi="Roboto" w:cs="Times New Roman"/>
          <w:color w:val="555555"/>
          <w:sz w:val="24"/>
          <w:szCs w:val="24"/>
        </w:rPr>
      </w:pP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Озвучаване</w:t>
      </w:r>
      <w:proofErr w:type="spellEnd"/>
    </w:p>
    <w:p w:rsidR="00241886" w:rsidRPr="00241886" w:rsidRDefault="00241886" w:rsidP="00241886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Roboto" w:eastAsia="Times New Roman" w:hAnsi="Roboto" w:cs="Times New Roman"/>
          <w:color w:val="555555"/>
          <w:sz w:val="24"/>
          <w:szCs w:val="24"/>
        </w:rPr>
      </w:pP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Мигащи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очи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за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потвърждаване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на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инструкциите</w:t>
      </w:r>
      <w:proofErr w:type="spellEnd"/>
    </w:p>
    <w:p w:rsidR="00241886" w:rsidRPr="00241886" w:rsidRDefault="00241886" w:rsidP="00241886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Roboto" w:eastAsia="Times New Roman" w:hAnsi="Roboto" w:cs="Times New Roman"/>
          <w:color w:val="555555"/>
          <w:sz w:val="24"/>
          <w:szCs w:val="24"/>
        </w:rPr>
      </w:pP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Движение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във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всяка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посока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– 15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сантиметра</w:t>
      </w:r>
      <w:proofErr w:type="spellEnd"/>
    </w:p>
    <w:p w:rsidR="00241886" w:rsidRPr="00241886" w:rsidRDefault="00241886" w:rsidP="00241886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Roboto" w:eastAsia="Times New Roman" w:hAnsi="Roboto" w:cs="Times New Roman"/>
          <w:color w:val="555555"/>
          <w:sz w:val="24"/>
          <w:szCs w:val="24"/>
        </w:rPr>
      </w:pP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Завъртане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</w:t>
      </w:r>
      <w:proofErr w:type="spellStart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>на</w:t>
      </w:r>
      <w:proofErr w:type="spellEnd"/>
      <w:r w:rsidRPr="00241886">
        <w:rPr>
          <w:rFonts w:ascii="Roboto" w:eastAsia="Times New Roman" w:hAnsi="Roboto" w:cs="Times New Roman"/>
          <w:color w:val="555555"/>
          <w:sz w:val="24"/>
          <w:szCs w:val="24"/>
        </w:rPr>
        <w:t xml:space="preserve"> 90°</w:t>
      </w:r>
    </w:p>
    <w:p w:rsidR="00241886" w:rsidRDefault="00241886" w:rsidP="00241886">
      <w:pPr>
        <w:rPr>
          <w:sz w:val="24"/>
          <w:szCs w:val="24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Pr="00241886" w:rsidRDefault="00241886" w:rsidP="00241886">
      <w:pPr>
        <w:shd w:val="clear" w:color="auto" w:fill="FFFFFF"/>
        <w:spacing w:after="180" w:line="360" w:lineRule="atLeast"/>
        <w:jc w:val="center"/>
        <w:outlineLvl w:val="0"/>
        <w:rPr>
          <w:rFonts w:ascii="Algerian" w:eastAsia="Times New Roman" w:hAnsi="Algerian" w:cs="Times New Roman"/>
          <w:b/>
          <w:color w:val="4A6300" w:themeColor="accent1" w:themeShade="80"/>
          <w:kern w:val="36"/>
          <w:sz w:val="30"/>
          <w:szCs w:val="30"/>
        </w:rPr>
      </w:pPr>
      <w:r w:rsidRPr="00241886">
        <w:rPr>
          <w:rFonts w:ascii="Algerian" w:hAnsi="Algerian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5900FAD8" wp14:editId="15A41FF7">
            <wp:simplePos x="0" y="0"/>
            <wp:positionH relativeFrom="column">
              <wp:posOffset>0</wp:posOffset>
            </wp:positionH>
            <wp:positionV relativeFrom="paragraph">
              <wp:posOffset>342900</wp:posOffset>
            </wp:positionV>
            <wp:extent cx="3181350" cy="3181350"/>
            <wp:effectExtent l="228600" t="228600" r="228600" b="228600"/>
            <wp:wrapThrough wrapText="bothSides">
              <wp:wrapPolygon edited="0">
                <wp:start x="-647" y="-1552"/>
                <wp:lineTo x="-1552" y="-1293"/>
                <wp:lineTo x="-1552" y="21600"/>
                <wp:lineTo x="-776" y="22764"/>
                <wp:lineTo x="-647" y="23023"/>
                <wp:lineTo x="22117" y="23023"/>
                <wp:lineTo x="22247" y="22764"/>
                <wp:lineTo x="23023" y="21600"/>
                <wp:lineTo x="23023" y="776"/>
                <wp:lineTo x="22117" y="-1164"/>
                <wp:lineTo x="22117" y="-1552"/>
                <wp:lineTo x="-647" y="-1552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767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3181350"/>
                    </a:xfrm>
                    <a:prstGeom prst="rect">
                      <a:avLst/>
                    </a:prstGeom>
                    <a:effectLst>
                      <a:glow rad="228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886">
        <w:rPr>
          <w:rFonts w:ascii="Algerian" w:eastAsia="Times New Roman" w:hAnsi="Algerian" w:cs="Times New Roman"/>
          <w:b/>
          <w:color w:val="4A6300" w:themeColor="accent1" w:themeShade="80"/>
          <w:kern w:val="36"/>
          <w:sz w:val="30"/>
          <w:szCs w:val="30"/>
        </w:rPr>
        <w:t>CLEMENTONI MECHANICS LABORATORY</w:t>
      </w:r>
    </w:p>
    <w:p w:rsidR="00241886" w:rsidRDefault="00241886" w:rsidP="00241886">
      <w:pPr>
        <w:rPr>
          <w:sz w:val="24"/>
          <w:szCs w:val="24"/>
          <w:lang w:val="bg-BG"/>
        </w:rPr>
      </w:pPr>
    </w:p>
    <w:p w:rsidR="00241886" w:rsidRDefault="00241886" w:rsidP="00241886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Цена </w:t>
      </w:r>
      <w:r w:rsidRPr="00241886">
        <w:rPr>
          <w:sz w:val="24"/>
          <w:szCs w:val="24"/>
          <w:lang w:val="bg-BG"/>
        </w:rPr>
        <w:t xml:space="preserve">: </w:t>
      </w:r>
      <w:r w:rsidRPr="00241886">
        <w:rPr>
          <w:rFonts w:ascii="BloggerSans" w:hAnsi="BloggerSans"/>
          <w:b/>
          <w:bCs/>
          <w:color w:val="666666"/>
          <w:sz w:val="28"/>
          <w:szCs w:val="28"/>
          <w:u w:val="single"/>
          <w:shd w:val="clear" w:color="auto" w:fill="FFFFFF"/>
        </w:rPr>
        <w:t>22,98 </w:t>
      </w:r>
      <w:proofErr w:type="spellStart"/>
      <w:r w:rsidRPr="00241886">
        <w:rPr>
          <w:rStyle w:val="currency"/>
          <w:rFonts w:ascii="BloggerSans" w:hAnsi="BloggerSans"/>
          <w:b/>
          <w:color w:val="666666"/>
          <w:sz w:val="28"/>
          <w:szCs w:val="28"/>
          <w:u w:val="single"/>
          <w:shd w:val="clear" w:color="auto" w:fill="FFFFFF"/>
        </w:rPr>
        <w:t>лв</w:t>
      </w:r>
      <w:proofErr w:type="spellEnd"/>
      <w:r w:rsidRPr="00241886">
        <w:rPr>
          <w:rStyle w:val="currency"/>
          <w:rFonts w:ascii="BloggerSans" w:hAnsi="BloggerSans"/>
          <w:color w:val="666666"/>
          <w:sz w:val="24"/>
          <w:szCs w:val="24"/>
          <w:shd w:val="clear" w:color="auto" w:fill="FFFFFF"/>
        </w:rPr>
        <w:t>.</w:t>
      </w:r>
    </w:p>
    <w:p w:rsidR="00241886" w:rsidRPr="00241886" w:rsidRDefault="00241886" w:rsidP="00241886">
      <w:pPr>
        <w:jc w:val="both"/>
        <w:rPr>
          <w:sz w:val="24"/>
          <w:szCs w:val="24"/>
          <w:lang w:val="bg-BG"/>
        </w:rPr>
      </w:pPr>
      <w:r w:rsidRPr="00241886">
        <w:rPr>
          <w:sz w:val="24"/>
          <w:szCs w:val="24"/>
          <w:lang w:val="bg-BG"/>
        </w:rPr>
        <w:t>Mexaничнaтa лaбopaтopия e игpaлнa cиcтeмa зa ĸoнcтpyиpaнe, ĸoятo пoзвoлявa нa дeцaтa дa cъздaвaт paзлични мaшини oт пpocти мoдeли ĸaтo ĸлeщи, щипĸи и ĸoличĸи, дo пo-cлoжни ĸoнcтpyĸции ĸaтo aвтoмoбили и ĸpaнoвe c eлeĸтpичecĸи мoтop.</w:t>
      </w:r>
    </w:p>
    <w:p w:rsidR="00241886" w:rsidRPr="00241886" w:rsidRDefault="00241886" w:rsidP="00241886">
      <w:pPr>
        <w:jc w:val="both"/>
        <w:rPr>
          <w:sz w:val="24"/>
          <w:szCs w:val="24"/>
          <w:lang w:val="bg-BG"/>
        </w:rPr>
      </w:pPr>
      <w:r w:rsidRPr="00241886">
        <w:rPr>
          <w:sz w:val="24"/>
          <w:szCs w:val="24"/>
          <w:lang w:val="bg-BG"/>
        </w:rPr>
        <w:t>Дeцaтa мoжe дa изпoлзвaт cвoятa изoбpeтaтeлнocт, зa дa cъздaвaт coбcтвeни peaлиcтични мoдeли, ĸaтo cлeдвaт ocнoвнитe пpинципи нa физиĸaтa и мexaниĸaтa.</w:t>
      </w:r>
    </w:p>
    <w:p w:rsidR="00241886" w:rsidRPr="00241886" w:rsidRDefault="00241886" w:rsidP="00241886">
      <w:pPr>
        <w:jc w:val="both"/>
        <w:rPr>
          <w:sz w:val="24"/>
          <w:szCs w:val="24"/>
          <w:lang w:val="bg-BG"/>
        </w:rPr>
      </w:pPr>
      <w:r w:rsidRPr="00241886">
        <w:rPr>
          <w:sz w:val="24"/>
          <w:szCs w:val="24"/>
          <w:lang w:val="bg-BG"/>
        </w:rPr>
        <w:t>Paзвивaщият ce yм нa дeцaтa, cъчeтaн c тяxнoтo въoбpaжeниe, щe иcĸa дa paзбepe вpъзĸитe и paзcтoяниeтo мeждy paзличнитe чacти, дoĸaтo cтpoят мoдeлa cи.</w:t>
      </w:r>
    </w:p>
    <w:p w:rsidR="00241886" w:rsidRPr="00241886" w:rsidRDefault="00241886" w:rsidP="00241886">
      <w:pPr>
        <w:jc w:val="both"/>
        <w:rPr>
          <w:sz w:val="24"/>
          <w:szCs w:val="24"/>
          <w:lang w:val="bg-BG"/>
        </w:rPr>
      </w:pPr>
      <w:r w:rsidRPr="00241886">
        <w:rPr>
          <w:sz w:val="24"/>
          <w:szCs w:val="24"/>
          <w:lang w:val="bg-BG"/>
        </w:rPr>
        <w:t>Дeйнocтитe имaт paзличнa cлoжнocт и ca пoдxoдящи зa дeцa нa възpacт нaд 7-8 гoдини, в зaвиcимocт oт индивидyaлнитe cпocoбнocти нa дeтeтo.</w:t>
      </w:r>
    </w:p>
    <w:p w:rsidR="00241886" w:rsidRDefault="00241886" w:rsidP="00241886">
      <w:pPr>
        <w:rPr>
          <w:sz w:val="24"/>
          <w:szCs w:val="24"/>
          <w:lang w:val="bg-BG"/>
        </w:rPr>
      </w:pPr>
    </w:p>
    <w:p w:rsidR="0059281F" w:rsidRDefault="0059281F" w:rsidP="00241886">
      <w:pPr>
        <w:rPr>
          <w:sz w:val="24"/>
          <w:szCs w:val="24"/>
          <w:lang w:val="bg-BG"/>
        </w:rPr>
      </w:pPr>
    </w:p>
    <w:p w:rsidR="0059281F" w:rsidRDefault="0059281F" w:rsidP="00241886">
      <w:pPr>
        <w:rPr>
          <w:sz w:val="24"/>
          <w:szCs w:val="24"/>
          <w:lang w:val="bg-BG"/>
        </w:rPr>
      </w:pPr>
      <w:bookmarkStart w:id="0" w:name="_GoBack"/>
      <w:bookmarkEnd w:id="0"/>
    </w:p>
    <w:p w:rsidR="0059281F" w:rsidRDefault="0059281F" w:rsidP="00241886">
      <w:pPr>
        <w:rPr>
          <w:sz w:val="24"/>
          <w:szCs w:val="24"/>
          <w:lang w:val="bg-BG"/>
        </w:rPr>
      </w:pPr>
    </w:p>
    <w:p w:rsidR="0059281F" w:rsidRDefault="0059281F" w:rsidP="00241886">
      <w:pPr>
        <w:rPr>
          <w:sz w:val="24"/>
          <w:szCs w:val="24"/>
          <w:lang w:val="bg-BG"/>
        </w:rPr>
      </w:pPr>
    </w:p>
    <w:p w:rsidR="0059281F" w:rsidRPr="0059281F" w:rsidRDefault="0059281F" w:rsidP="00241886">
      <w:pPr>
        <w:rPr>
          <w:rFonts w:ascii="Broadway" w:hAnsi="Broadway"/>
          <w:sz w:val="24"/>
          <w:szCs w:val="24"/>
          <w:lang w:val="bg-BG"/>
        </w:rPr>
      </w:pPr>
      <w:r w:rsidRPr="0059281F">
        <w:rPr>
          <w:rFonts w:ascii="Times New Roman" w:hAnsi="Times New Roman" w:cs="Times New Roman"/>
          <w:sz w:val="24"/>
          <w:szCs w:val="24"/>
          <w:lang w:val="bg-BG"/>
        </w:rPr>
        <w:t>Изготвил</w:t>
      </w:r>
      <w:r w:rsidRPr="0059281F">
        <w:rPr>
          <w:rFonts w:ascii="Broadway" w:hAnsi="Broadway"/>
          <w:sz w:val="24"/>
          <w:szCs w:val="24"/>
          <w:lang w:val="bg-BG"/>
        </w:rPr>
        <w:t xml:space="preserve"> : </w:t>
      </w:r>
      <w:r w:rsidRPr="0059281F">
        <w:rPr>
          <w:rFonts w:ascii="Times New Roman" w:hAnsi="Times New Roman" w:cs="Times New Roman"/>
          <w:sz w:val="24"/>
          <w:szCs w:val="24"/>
          <w:lang w:val="bg-BG"/>
        </w:rPr>
        <w:t>Ванелина</w:t>
      </w:r>
      <w:r w:rsidRPr="0059281F">
        <w:rPr>
          <w:rFonts w:ascii="Broadway" w:hAnsi="Broadway"/>
          <w:sz w:val="24"/>
          <w:szCs w:val="24"/>
          <w:lang w:val="bg-BG"/>
        </w:rPr>
        <w:t xml:space="preserve"> </w:t>
      </w:r>
      <w:r w:rsidRPr="0059281F">
        <w:rPr>
          <w:rFonts w:ascii="Times New Roman" w:hAnsi="Times New Roman" w:cs="Times New Roman"/>
          <w:sz w:val="24"/>
          <w:szCs w:val="24"/>
          <w:lang w:val="bg-BG"/>
        </w:rPr>
        <w:t>Константинова</w:t>
      </w:r>
      <w:r w:rsidRPr="0059281F">
        <w:rPr>
          <w:rFonts w:ascii="Broadway" w:hAnsi="Broadway"/>
          <w:sz w:val="24"/>
          <w:szCs w:val="24"/>
          <w:lang w:val="bg-BG"/>
        </w:rPr>
        <w:t xml:space="preserve"> </w:t>
      </w:r>
      <w:r w:rsidRPr="0059281F">
        <w:rPr>
          <w:rFonts w:ascii="Times New Roman" w:hAnsi="Times New Roman" w:cs="Times New Roman"/>
          <w:sz w:val="24"/>
          <w:szCs w:val="24"/>
          <w:lang w:val="bg-BG"/>
        </w:rPr>
        <w:t>Златкова</w:t>
      </w:r>
      <w:r w:rsidRPr="0059281F">
        <w:rPr>
          <w:rFonts w:ascii="Broadway" w:hAnsi="Broadway"/>
          <w:sz w:val="24"/>
          <w:szCs w:val="24"/>
          <w:lang w:val="bg-BG"/>
        </w:rPr>
        <w:t xml:space="preserve"> 3</w:t>
      </w:r>
      <w:r w:rsidRPr="0059281F"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59281F">
        <w:rPr>
          <w:rFonts w:ascii="Broadway" w:hAnsi="Broadway"/>
          <w:sz w:val="24"/>
          <w:szCs w:val="24"/>
          <w:lang w:val="bg-BG"/>
        </w:rPr>
        <w:t xml:space="preserve"> </w:t>
      </w:r>
      <w:r w:rsidRPr="0059281F">
        <w:rPr>
          <w:rFonts w:ascii="Times New Roman" w:hAnsi="Times New Roman" w:cs="Times New Roman"/>
          <w:sz w:val="24"/>
          <w:szCs w:val="24"/>
          <w:lang w:val="bg-BG"/>
        </w:rPr>
        <w:t>клас</w:t>
      </w:r>
    </w:p>
    <w:p w:rsidR="0059281F" w:rsidRPr="0059281F" w:rsidRDefault="0059281F" w:rsidP="00241886">
      <w:pPr>
        <w:rPr>
          <w:rFonts w:ascii="Broadway" w:hAnsi="Broadway"/>
          <w:color w:val="7030A0"/>
          <w:sz w:val="28"/>
          <w:szCs w:val="28"/>
          <w:u w:val="single"/>
        </w:rPr>
      </w:pPr>
      <w:r w:rsidRPr="0059281F">
        <w:rPr>
          <w:rFonts w:ascii="Broadway" w:hAnsi="Broadway"/>
          <w:sz w:val="24"/>
          <w:szCs w:val="24"/>
        </w:rPr>
        <w:t>E-</w:t>
      </w:r>
      <w:proofErr w:type="gramStart"/>
      <w:r w:rsidRPr="0059281F">
        <w:rPr>
          <w:rFonts w:ascii="Broadway" w:hAnsi="Broadway"/>
          <w:sz w:val="24"/>
          <w:szCs w:val="24"/>
        </w:rPr>
        <w:t>mail :</w:t>
      </w:r>
      <w:proofErr w:type="gramEnd"/>
      <w:r w:rsidRPr="0059281F">
        <w:rPr>
          <w:rFonts w:ascii="Broadway" w:hAnsi="Broadway"/>
          <w:sz w:val="24"/>
          <w:szCs w:val="24"/>
        </w:rPr>
        <w:t xml:space="preserve"> </w:t>
      </w:r>
      <w:r w:rsidRPr="0059281F">
        <w:rPr>
          <w:rFonts w:ascii="Broadway" w:hAnsi="Broadway"/>
          <w:sz w:val="20"/>
          <w:szCs w:val="20"/>
        </w:rPr>
        <w:t> </w:t>
      </w:r>
      <w:r w:rsidRPr="0059281F">
        <w:rPr>
          <w:rFonts w:ascii="Broadway" w:hAnsi="Broadway"/>
          <w:color w:val="7030A0"/>
          <w:sz w:val="28"/>
          <w:szCs w:val="28"/>
          <w:u w:val="single"/>
        </w:rPr>
        <w:t>vanelinazlatkova@gmail.com</w:t>
      </w:r>
    </w:p>
    <w:sectPr w:rsidR="0059281F" w:rsidRPr="0059281F" w:rsidSect="00241886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BloggerSans">
    <w:altName w:val="Times New Roman"/>
    <w:panose1 w:val="00000000000000000000"/>
    <w:charset w:val="00"/>
    <w:family w:val="roman"/>
    <w:notTrueType/>
    <w:pitch w:val="default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92639"/>
    <w:multiLevelType w:val="multilevel"/>
    <w:tmpl w:val="36CEE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091"/>
    <w:rsid w:val="00241886"/>
    <w:rsid w:val="00382491"/>
    <w:rsid w:val="004F73E9"/>
    <w:rsid w:val="0059281F"/>
    <w:rsid w:val="00BA2091"/>
    <w:rsid w:val="00F1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418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2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A20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886"/>
    <w:rPr>
      <w:rFonts w:ascii="Tahoma" w:hAnsi="Tahoma" w:cs="Tahoma"/>
      <w:sz w:val="16"/>
      <w:szCs w:val="16"/>
    </w:rPr>
  </w:style>
  <w:style w:type="character" w:customStyle="1" w:styleId="woocommerce-price-currencysymbol">
    <w:name w:val="woocommerce-price-currencysymbol"/>
    <w:basedOn w:val="DefaultParagraphFont"/>
    <w:rsid w:val="00241886"/>
  </w:style>
  <w:style w:type="character" w:customStyle="1" w:styleId="Heading1Char">
    <w:name w:val="Heading 1 Char"/>
    <w:basedOn w:val="DefaultParagraphFont"/>
    <w:link w:val="Heading1"/>
    <w:uiPriority w:val="9"/>
    <w:rsid w:val="0024188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currency">
    <w:name w:val="currency"/>
    <w:basedOn w:val="DefaultParagraphFont"/>
    <w:rsid w:val="002418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418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2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A20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886"/>
    <w:rPr>
      <w:rFonts w:ascii="Tahoma" w:hAnsi="Tahoma" w:cs="Tahoma"/>
      <w:sz w:val="16"/>
      <w:szCs w:val="16"/>
    </w:rPr>
  </w:style>
  <w:style w:type="character" w:customStyle="1" w:styleId="woocommerce-price-currencysymbol">
    <w:name w:val="woocommerce-price-currencysymbol"/>
    <w:basedOn w:val="DefaultParagraphFont"/>
    <w:rsid w:val="00241886"/>
  </w:style>
  <w:style w:type="character" w:customStyle="1" w:styleId="Heading1Char">
    <w:name w:val="Heading 1 Char"/>
    <w:basedOn w:val="DefaultParagraphFont"/>
    <w:link w:val="Heading1"/>
    <w:uiPriority w:val="9"/>
    <w:rsid w:val="0024188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currency">
    <w:name w:val="currency"/>
    <w:basedOn w:val="DefaultParagraphFont"/>
    <w:rsid w:val="00241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f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Austin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Austin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Austin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 prstMaterial="metal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94000"/>
                <a:satMod val="114000"/>
                <a:lumMod val="96000"/>
              </a:schemeClr>
            </a:gs>
            <a:gs pos="62000">
              <a:schemeClr val="phClr">
                <a:tint val="92000"/>
                <a:shade val="66000"/>
                <a:satMod val="110000"/>
                <a:lumMod val="80000"/>
              </a:schemeClr>
            </a:gs>
            <a:gs pos="100000">
              <a:schemeClr val="phClr">
                <a:tint val="89000"/>
                <a:shade val="62000"/>
                <a:satMod val="110000"/>
                <a:lumMod val="72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80000"/>
                <a:shade val="58000"/>
              </a:schemeClr>
              <a:schemeClr val="phClr">
                <a:tint val="73000"/>
                <a:shade val="68000"/>
                <a:satMod val="15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Violina</dc:creator>
  <cp:lastModifiedBy>Violina</cp:lastModifiedBy>
  <cp:revision>5</cp:revision>
  <dcterms:created xsi:type="dcterms:W3CDTF">2020-03-30T17:45:00Z</dcterms:created>
  <dcterms:modified xsi:type="dcterms:W3CDTF">2020-03-31T09:32:00Z</dcterms:modified>
</cp:coreProperties>
</file>